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88" w:type="pct"/>
        <w:tblInd w:w="9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ankiety restauracyjnej — 2 ankiety z przodu"/>
      </w:tblPr>
      <w:tblGrid>
        <w:gridCol w:w="9200"/>
        <w:gridCol w:w="20"/>
        <w:gridCol w:w="456"/>
        <w:gridCol w:w="456"/>
      </w:tblGrid>
      <w:tr w:rsidR="00292CFD" w:rsidRPr="00720434" w14:paraId="0F08CD4D" w14:textId="79E1AF16" w:rsidTr="00F250DE">
        <w:trPr>
          <w:trHeight w:val="426"/>
        </w:trPr>
        <w:tc>
          <w:tcPr>
            <w:tcW w:w="9200" w:type="dxa"/>
          </w:tcPr>
          <w:sdt>
            <w:sdtPr>
              <w:alias w:val="Nazwa firmy"/>
              <w:tag w:val=""/>
              <w:id w:val="1533460891"/>
              <w:placeholder>
                <w:docPart w:val="D039FF5F44F84448B5832B395D4B8AA0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0EDA3B3B" w14:textId="3FDE6079" w:rsidR="00292CFD" w:rsidRPr="00720434" w:rsidRDefault="00292CFD" w:rsidP="00292CFD">
                <w:pPr>
                  <w:pStyle w:val="Tytu"/>
                </w:pPr>
                <w:r>
                  <w:t xml:space="preserve">Strategia Rozwiązywania Problemów Społecznych Gminy Brześć Kujawski – </w:t>
                </w:r>
                <w:r w:rsidR="00F250DE">
                  <w:t>formularz uwag</w:t>
                </w:r>
                <w:r>
                  <w:t xml:space="preserve"> dla mieszkańców</w:t>
                </w:r>
              </w:p>
            </w:sdtContent>
          </w:sdt>
          <w:p w14:paraId="1A7D78D3" w14:textId="77777777" w:rsidR="00292CFD" w:rsidRPr="00F250DE" w:rsidRDefault="00292CFD" w:rsidP="00292CFD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</w:p>
          <w:p w14:paraId="5B065600" w14:textId="6009499B" w:rsidR="00292CFD" w:rsidRPr="00F250DE" w:rsidRDefault="00F250DE" w:rsidP="00292CFD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 w:rsidRPr="00F250DE">
              <w:rPr>
                <w:rFonts w:ascii="Times New Roman" w:hAnsi="Times New Roman"/>
              </w:rPr>
              <w:t xml:space="preserve">Niniejszy formularz uwag przygotowany został na potrzeby konsultacji z mieszkańcami Miasta i Gminy Brześć Kujawski dotyczących końcowego etapu prac związanych z opracowaniem dokumentu </w:t>
            </w:r>
            <w:r w:rsidRPr="00F250DE">
              <w:rPr>
                <w:rFonts w:ascii="Times New Roman" w:hAnsi="Times New Roman"/>
                <w:i/>
                <w:iCs/>
              </w:rPr>
              <w:t>Strategia Rozwiązywania Problemów Społecznych w Gminie Brześć Kujawski na lata 2027-2035</w:t>
            </w:r>
            <w:r w:rsidRPr="00F250DE">
              <w:rPr>
                <w:rFonts w:ascii="Times New Roman" w:hAnsi="Times New Roman"/>
              </w:rPr>
              <w:t xml:space="preserve">. </w:t>
            </w:r>
          </w:p>
          <w:p w14:paraId="045EC53F" w14:textId="77777777" w:rsidR="00292CFD" w:rsidRPr="00F250DE" w:rsidRDefault="00292CFD" w:rsidP="00292CFD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</w:p>
          <w:p w14:paraId="1840CC53" w14:textId="162E3B0B" w:rsidR="00D6458C" w:rsidRPr="00F250DE" w:rsidRDefault="00F250DE" w:rsidP="00D6458C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 w:rsidRPr="00F250DE">
              <w:rPr>
                <w:rFonts w:ascii="Times New Roman" w:hAnsi="Times New Roman"/>
              </w:rPr>
              <w:t xml:space="preserve">Formularz uwag </w:t>
            </w:r>
            <w:r w:rsidR="00292CFD" w:rsidRPr="00F250DE">
              <w:rPr>
                <w:rFonts w:ascii="Times New Roman" w:hAnsi="Times New Roman"/>
              </w:rPr>
              <w:t>jest dobrowoln</w:t>
            </w:r>
            <w:r w:rsidRPr="00F250DE">
              <w:rPr>
                <w:rFonts w:ascii="Times New Roman" w:hAnsi="Times New Roman"/>
              </w:rPr>
              <w:t>y</w:t>
            </w:r>
            <w:r w:rsidR="00292CFD" w:rsidRPr="00F250DE">
              <w:rPr>
                <w:rFonts w:ascii="Times New Roman" w:hAnsi="Times New Roman"/>
              </w:rPr>
              <w:t xml:space="preserve"> i anonimow</w:t>
            </w:r>
            <w:r w:rsidRPr="00F250DE">
              <w:rPr>
                <w:rFonts w:ascii="Times New Roman" w:hAnsi="Times New Roman"/>
              </w:rPr>
              <w:t>y</w:t>
            </w:r>
            <w:r w:rsidR="00292CFD" w:rsidRPr="00F250DE">
              <w:rPr>
                <w:rFonts w:ascii="Times New Roman" w:hAnsi="Times New Roman"/>
              </w:rPr>
              <w:t xml:space="preserve">. </w:t>
            </w:r>
            <w:r w:rsidRPr="00F250DE">
              <w:rPr>
                <w:rFonts w:ascii="Times New Roman" w:hAnsi="Times New Roman"/>
              </w:rPr>
              <w:t>Odpowiedzi należy udzielić</w:t>
            </w:r>
            <w:r w:rsidR="000B37DF">
              <w:rPr>
                <w:rFonts w:ascii="Times New Roman" w:hAnsi="Times New Roman"/>
              </w:rPr>
              <w:t xml:space="preserve"> </w:t>
            </w:r>
            <w:r w:rsidR="000B37DF" w:rsidRPr="00D6458C">
              <w:rPr>
                <w:rFonts w:ascii="Times New Roman" w:hAnsi="Times New Roman"/>
                <w:u w:val="single"/>
              </w:rPr>
              <w:t xml:space="preserve">w terminie </w:t>
            </w:r>
            <w:r w:rsidR="000B37DF" w:rsidRPr="00D6458C">
              <w:rPr>
                <w:rFonts w:ascii="Times New Roman" w:hAnsi="Times New Roman"/>
                <w:b/>
                <w:bCs/>
                <w:u w:val="single"/>
              </w:rPr>
              <w:t>do 10.11.2026 r.</w:t>
            </w:r>
            <w:r w:rsidR="00D6458C">
              <w:rPr>
                <w:rFonts w:ascii="Times New Roman" w:hAnsi="Times New Roman"/>
                <w:b/>
                <w:bCs/>
                <w:u w:val="single"/>
              </w:rPr>
              <w:t xml:space="preserve"> do godz. 16:00</w:t>
            </w:r>
            <w:r w:rsidR="000B37DF" w:rsidRPr="00D6458C">
              <w:rPr>
                <w:rFonts w:ascii="Times New Roman" w:hAnsi="Times New Roman"/>
                <w:u w:val="single"/>
              </w:rPr>
              <w:t xml:space="preserve"> (dzień konsultacji z mieszkańcami w </w:t>
            </w:r>
            <w:proofErr w:type="spellStart"/>
            <w:r w:rsidR="000B37DF" w:rsidRPr="00D6458C">
              <w:rPr>
                <w:rFonts w:ascii="Times New Roman" w:hAnsi="Times New Roman"/>
                <w:u w:val="single"/>
              </w:rPr>
              <w:t>BCKiH</w:t>
            </w:r>
            <w:proofErr w:type="spellEnd"/>
            <w:r w:rsidR="000B37DF" w:rsidRPr="00D6458C">
              <w:rPr>
                <w:rFonts w:ascii="Times New Roman" w:hAnsi="Times New Roman"/>
                <w:u w:val="single"/>
              </w:rPr>
              <w:t xml:space="preserve"> „Wahadło”)</w:t>
            </w:r>
            <w:r w:rsidR="000B37DF">
              <w:rPr>
                <w:rFonts w:ascii="Times New Roman" w:hAnsi="Times New Roman"/>
              </w:rPr>
              <w:t xml:space="preserve"> i przesłać na adres</w:t>
            </w:r>
            <w:r w:rsidR="00D6458C">
              <w:rPr>
                <w:rFonts w:ascii="Times New Roman" w:hAnsi="Times New Roman"/>
              </w:rPr>
              <w:t xml:space="preserve"> </w:t>
            </w:r>
            <w:r w:rsidR="000B37DF">
              <w:rPr>
                <w:rFonts w:ascii="Times New Roman" w:hAnsi="Times New Roman"/>
              </w:rPr>
              <w:t>e-mail Brzeskiego Ośrodka Pomocy Społecznej</w:t>
            </w:r>
            <w:r w:rsidR="00D6458C">
              <w:rPr>
                <w:rFonts w:ascii="Times New Roman" w:hAnsi="Times New Roman"/>
              </w:rPr>
              <w:t>: bops@bops.brzesckujawski.pl,</w:t>
            </w:r>
            <w:r w:rsidR="000B37DF">
              <w:rPr>
                <w:rFonts w:ascii="Times New Roman" w:hAnsi="Times New Roman"/>
              </w:rPr>
              <w:t xml:space="preserve"> </w:t>
            </w:r>
            <w:r w:rsidR="00D6458C">
              <w:rPr>
                <w:rFonts w:ascii="Times New Roman" w:hAnsi="Times New Roman"/>
              </w:rPr>
              <w:t xml:space="preserve">                   </w:t>
            </w:r>
            <w:r w:rsidR="000B37DF">
              <w:rPr>
                <w:rFonts w:ascii="Times New Roman" w:hAnsi="Times New Roman"/>
              </w:rPr>
              <w:t>lub zostawić wypełniony w biurze podawczym</w:t>
            </w:r>
            <w:r w:rsidR="00D6458C">
              <w:rPr>
                <w:rFonts w:ascii="Times New Roman" w:hAnsi="Times New Roman"/>
              </w:rPr>
              <w:t xml:space="preserve"> Ośrodka.</w:t>
            </w:r>
          </w:p>
          <w:p w14:paraId="1108829E" w14:textId="77777777" w:rsidR="00532E8B" w:rsidRDefault="00532E8B" w:rsidP="00292CFD"/>
          <w:p w14:paraId="431B51E8" w14:textId="3D98AE4C" w:rsidR="00292CFD" w:rsidRDefault="000B37DF" w:rsidP="00292CFD">
            <w:r>
              <w:t>…………………………………………………………………………………………………………………………</w:t>
            </w:r>
          </w:p>
          <w:p w14:paraId="542EB72B" w14:textId="6F3108D5" w:rsidR="00292CFD" w:rsidRDefault="00292CFD" w:rsidP="00292CFD">
            <w:r>
              <w:t>…………………………………………………………………...........................................................</w:t>
            </w:r>
            <w:r w:rsidR="009678F6">
              <w:t>................</w:t>
            </w:r>
          </w:p>
          <w:p w14:paraId="3B9CA53A" w14:textId="47A0CA5D" w:rsidR="00292CFD" w:rsidRDefault="00292CFD" w:rsidP="00292CFD">
            <w:r>
              <w:t>……………………………………………………………………………………………………………</w:t>
            </w:r>
            <w:r w:rsidR="009678F6">
              <w:t>…………...</w:t>
            </w:r>
          </w:p>
          <w:p w14:paraId="052CD8BE" w14:textId="1AEB91EE" w:rsidR="00292CFD" w:rsidRDefault="00292CFD" w:rsidP="00292CFD">
            <w:r>
              <w:t>……………………………………………………………………………………………………………</w:t>
            </w:r>
            <w:r w:rsidR="009678F6">
              <w:t>…………...</w:t>
            </w:r>
          </w:p>
          <w:p w14:paraId="2B5E01AE" w14:textId="40AF6DCA" w:rsidR="00292CFD" w:rsidRDefault="00292CFD" w:rsidP="00292CFD">
            <w:r>
              <w:t>……………………………………………………………………………………………………………</w:t>
            </w:r>
            <w:r w:rsidR="009678F6">
              <w:t>……………</w:t>
            </w:r>
          </w:p>
          <w:p w14:paraId="336822BD" w14:textId="70D7AF92" w:rsidR="00292CFD" w:rsidRDefault="00292CFD" w:rsidP="00292CFD">
            <w:r>
              <w:t>……………………………………………………………………………………………………………</w:t>
            </w:r>
            <w:r w:rsidR="009678F6">
              <w:t>……………</w:t>
            </w:r>
          </w:p>
          <w:p w14:paraId="49F8CE3B" w14:textId="0E879149" w:rsidR="00292CFD" w:rsidRDefault="009678F6" w:rsidP="00532E8B">
            <w:r>
              <w:t>…………………………………………………………………………………………………………………………</w:t>
            </w:r>
          </w:p>
          <w:p w14:paraId="4A4584DF" w14:textId="77777777" w:rsidR="00F250DE" w:rsidRDefault="00F250DE" w:rsidP="00F250DE">
            <w:r>
              <w:t>…………………………………………………………………...........................................................................</w:t>
            </w:r>
          </w:p>
          <w:p w14:paraId="68072E6F" w14:textId="77777777" w:rsidR="00F250DE" w:rsidRDefault="00F250DE" w:rsidP="00F250DE">
            <w:r>
              <w:t>………………………………………………………………………………………………………………………...</w:t>
            </w:r>
          </w:p>
          <w:p w14:paraId="768D46D7" w14:textId="77777777" w:rsidR="00F250DE" w:rsidRDefault="00F250DE" w:rsidP="00F250DE">
            <w:r>
              <w:t>………………………………………………………………………………………………………………………...</w:t>
            </w:r>
          </w:p>
          <w:p w14:paraId="24E3A33D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4BFA1BD3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550A3E20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04FE2E9D" w14:textId="77777777" w:rsidR="00F250DE" w:rsidRDefault="00F250DE" w:rsidP="00F250DE">
            <w:r>
              <w:t>…………………………………………………………………...........................................................................</w:t>
            </w:r>
          </w:p>
          <w:p w14:paraId="264F0079" w14:textId="77777777" w:rsidR="00F250DE" w:rsidRDefault="00F250DE" w:rsidP="00F250DE">
            <w:r>
              <w:t>………………………………………………………………………………………………………………………...</w:t>
            </w:r>
          </w:p>
          <w:p w14:paraId="3FD1E7B7" w14:textId="77777777" w:rsidR="00F250DE" w:rsidRDefault="00F250DE" w:rsidP="00F250DE">
            <w:r>
              <w:t>………………………………………………………………………………………………………………………...</w:t>
            </w:r>
          </w:p>
          <w:p w14:paraId="72B33570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60160159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473E9051" w14:textId="77777777" w:rsidR="00F250DE" w:rsidRDefault="00F250DE" w:rsidP="00F250DE">
            <w:r>
              <w:t>…………………………………………………………………………………………………………………………</w:t>
            </w:r>
          </w:p>
          <w:p w14:paraId="6B6770C3" w14:textId="45E34EBC" w:rsidR="00292CFD" w:rsidRPr="00720434" w:rsidRDefault="00292CFD" w:rsidP="00292CFD">
            <w:pPr>
              <w:pStyle w:val="Wielokrotnywybr2"/>
            </w:pPr>
          </w:p>
        </w:tc>
        <w:tc>
          <w:tcPr>
            <w:tcW w:w="20" w:type="dxa"/>
          </w:tcPr>
          <w:p w14:paraId="4A3360F1" w14:textId="77777777" w:rsidR="00292CFD" w:rsidRPr="00720434" w:rsidRDefault="00292CFD" w:rsidP="00292CFD"/>
        </w:tc>
        <w:tc>
          <w:tcPr>
            <w:tcW w:w="456" w:type="dxa"/>
          </w:tcPr>
          <w:p w14:paraId="7A5DD568" w14:textId="657EBD5C" w:rsidR="00292CFD" w:rsidRPr="00720434" w:rsidRDefault="00292CFD" w:rsidP="00292CFD"/>
        </w:tc>
        <w:tc>
          <w:tcPr>
            <w:tcW w:w="456" w:type="dxa"/>
          </w:tcPr>
          <w:p w14:paraId="6206E15E" w14:textId="77777777" w:rsidR="00292CFD" w:rsidRPr="00720434" w:rsidRDefault="00292CFD" w:rsidP="00292CFD"/>
        </w:tc>
      </w:tr>
    </w:tbl>
    <w:p w14:paraId="6571C252" w14:textId="235166DE" w:rsidR="0053533D" w:rsidRPr="00720434" w:rsidRDefault="0053533D" w:rsidP="00301690">
      <w:pPr>
        <w:pStyle w:val="Bezodstpw"/>
      </w:pPr>
    </w:p>
    <w:sectPr w:rsidR="0053533D" w:rsidRPr="00720434" w:rsidSect="00292CFD">
      <w:pgSz w:w="11906" w:h="16838" w:code="9"/>
      <w:pgMar w:top="576" w:right="432" w:bottom="576" w:left="432" w:header="432" w:footer="432" w:gutter="0"/>
      <w:cols w:sep="1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E4EF" w14:textId="77777777" w:rsidR="002541A3" w:rsidRDefault="002541A3">
      <w:pPr>
        <w:spacing w:after="0"/>
      </w:pPr>
      <w:r>
        <w:separator/>
      </w:r>
    </w:p>
  </w:endnote>
  <w:endnote w:type="continuationSeparator" w:id="0">
    <w:p w14:paraId="61581441" w14:textId="77777777" w:rsidR="002541A3" w:rsidRDefault="002541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9462" w14:textId="77777777" w:rsidR="002541A3" w:rsidRDefault="002541A3">
      <w:pPr>
        <w:spacing w:after="0"/>
      </w:pPr>
      <w:r>
        <w:separator/>
      </w:r>
    </w:p>
  </w:footnote>
  <w:footnote w:type="continuationSeparator" w:id="0">
    <w:p w14:paraId="768C5225" w14:textId="77777777" w:rsidR="002541A3" w:rsidRDefault="002541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85D90"/>
    <w:multiLevelType w:val="hybridMultilevel"/>
    <w:tmpl w:val="54E2EFF6"/>
    <w:lvl w:ilvl="0" w:tplc="B9D6DA5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9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93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6B"/>
    <w:rsid w:val="00065E72"/>
    <w:rsid w:val="00085617"/>
    <w:rsid w:val="00087D1D"/>
    <w:rsid w:val="000A3404"/>
    <w:rsid w:val="000B0C64"/>
    <w:rsid w:val="000B37DF"/>
    <w:rsid w:val="00133843"/>
    <w:rsid w:val="001B4B4A"/>
    <w:rsid w:val="00237A6B"/>
    <w:rsid w:val="002541A3"/>
    <w:rsid w:val="00263A32"/>
    <w:rsid w:val="00287975"/>
    <w:rsid w:val="00292CFD"/>
    <w:rsid w:val="002C1719"/>
    <w:rsid w:val="002D3A6D"/>
    <w:rsid w:val="00301690"/>
    <w:rsid w:val="003501A7"/>
    <w:rsid w:val="00375513"/>
    <w:rsid w:val="003C46F5"/>
    <w:rsid w:val="003F600A"/>
    <w:rsid w:val="00432760"/>
    <w:rsid w:val="00531853"/>
    <w:rsid w:val="00532E8B"/>
    <w:rsid w:val="0053533D"/>
    <w:rsid w:val="005615A0"/>
    <w:rsid w:val="00594B3E"/>
    <w:rsid w:val="005B2873"/>
    <w:rsid w:val="005F65A2"/>
    <w:rsid w:val="006117C7"/>
    <w:rsid w:val="0067270B"/>
    <w:rsid w:val="006B7A8A"/>
    <w:rsid w:val="006C4AE4"/>
    <w:rsid w:val="00720434"/>
    <w:rsid w:val="00755C13"/>
    <w:rsid w:val="007B3EBA"/>
    <w:rsid w:val="007B548A"/>
    <w:rsid w:val="00891D12"/>
    <w:rsid w:val="008A2CEB"/>
    <w:rsid w:val="009319BA"/>
    <w:rsid w:val="0094729C"/>
    <w:rsid w:val="00960A1E"/>
    <w:rsid w:val="009678F6"/>
    <w:rsid w:val="00A04E6D"/>
    <w:rsid w:val="00A43128"/>
    <w:rsid w:val="00AA52EB"/>
    <w:rsid w:val="00B42B70"/>
    <w:rsid w:val="00B6051C"/>
    <w:rsid w:val="00BA0E0A"/>
    <w:rsid w:val="00BB79F8"/>
    <w:rsid w:val="00BE02AC"/>
    <w:rsid w:val="00BE71D3"/>
    <w:rsid w:val="00BF7906"/>
    <w:rsid w:val="00CA14F0"/>
    <w:rsid w:val="00CA4CD0"/>
    <w:rsid w:val="00CB0BF9"/>
    <w:rsid w:val="00CC5D75"/>
    <w:rsid w:val="00D24566"/>
    <w:rsid w:val="00D5464B"/>
    <w:rsid w:val="00D6458C"/>
    <w:rsid w:val="00E1534B"/>
    <w:rsid w:val="00E24A86"/>
    <w:rsid w:val="00EB0A9F"/>
    <w:rsid w:val="00F250DE"/>
    <w:rsid w:val="00FD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1BACD"/>
  <w15:chartTrackingRefBased/>
  <w15:docId w15:val="{C5D52ACD-59B9-4E48-ABF2-30C88460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keepNext/>
      <w:keepLines/>
      <w:spacing w:before="360" w:after="180" w:line="240" w:lineRule="auto"/>
      <w:outlineLvl w:val="0"/>
    </w:pPr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1"/>
    <w:qFormat/>
    <w:pPr>
      <w:keepNext/>
      <w:keepLines/>
      <w:pBdr>
        <w:top w:val="single" w:sz="4" w:space="1" w:color="2E74B5" w:themeColor="accent1" w:themeShade="BF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3">
    <w:name w:val="heading 3"/>
    <w:basedOn w:val="Normalny"/>
    <w:next w:val="Normalny"/>
    <w:link w:val="Nagwek3Znak"/>
    <w:uiPriority w:val="1"/>
    <w:qFormat/>
    <w:pPr>
      <w:keepNext/>
      <w:keepLines/>
      <w:shd w:val="clear" w:color="auto" w:fill="DEEAF6" w:themeFill="accent1" w:themeFillTint="33"/>
      <w:spacing w:before="40" w:after="0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Pr>
      <w:rFonts w:asciiTheme="majorHAnsi" w:eastAsiaTheme="majorEastAsia" w:hAnsiTheme="majorHAnsi" w:cstheme="majorBidi"/>
      <w:b/>
      <w:bCs/>
      <w:i/>
      <w:iCs/>
      <w:color w:val="2E74B5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1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1"/>
    <w:rPr>
      <w:rFonts w:asciiTheme="majorHAnsi" w:eastAsiaTheme="majorEastAsia" w:hAnsiTheme="majorHAnsi" w:cstheme="majorBidi"/>
      <w:b/>
      <w:bCs/>
      <w:color w:val="1F4D78" w:themeColor="accent1" w:themeShade="7F"/>
      <w:sz w:val="20"/>
      <w:szCs w:val="20"/>
      <w:shd w:val="clear" w:color="auto" w:fill="DEEAF6" w:themeFill="accent1" w:themeFillTint="33"/>
    </w:rPr>
  </w:style>
  <w:style w:type="paragraph" w:customStyle="1" w:styleId="Ocena">
    <w:name w:val="Ocena"/>
    <w:basedOn w:val="Normalny"/>
    <w:uiPriority w:val="1"/>
    <w:qFormat/>
    <w:pPr>
      <w:tabs>
        <w:tab w:val="right" w:pos="5215"/>
      </w:tabs>
      <w:spacing w:before="40" w:after="120" w:line="240" w:lineRule="auto"/>
    </w:pPr>
    <w:rPr>
      <w:color w:val="000000" w:themeColor="text1"/>
    </w:rPr>
  </w:style>
  <w:style w:type="paragraph" w:styleId="Tytu">
    <w:name w:val="Title"/>
    <w:basedOn w:val="Normalny"/>
    <w:next w:val="Normalny"/>
    <w:link w:val="TytuZnak"/>
    <w:uiPriority w:val="1"/>
    <w:qFormat/>
    <w:pPr>
      <w:pBdr>
        <w:top w:val="single" w:sz="12" w:space="5" w:color="1F4E79" w:themeColor="accent1" w:themeShade="80"/>
        <w:bottom w:val="single" w:sz="12" w:space="5" w:color="1F4E79" w:themeColor="accent1" w:themeShade="80"/>
      </w:pBdr>
      <w:shd w:val="clear" w:color="auto" w:fill="DEEAF6" w:themeFill="accent1" w:themeFillTint="33"/>
      <w:spacing w:after="0" w:line="240" w:lineRule="auto"/>
      <w:jc w:val="center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"/>
    <w:rPr>
      <w:rFonts w:asciiTheme="majorHAnsi" w:eastAsiaTheme="majorEastAsia" w:hAnsiTheme="majorHAnsi" w:cstheme="majorBidi"/>
      <w:b/>
      <w:bCs/>
      <w:sz w:val="32"/>
      <w:szCs w:val="32"/>
      <w:shd w:val="clear" w:color="auto" w:fill="DEEAF6" w:themeFill="accent1" w:themeFillTint="33"/>
    </w:rPr>
  </w:style>
  <w:style w:type="paragraph" w:styleId="Bezodstpw">
    <w:name w:val="No Spacing"/>
    <w:uiPriority w:val="1"/>
    <w:qFormat/>
    <w:pPr>
      <w:spacing w:after="0" w:line="240" w:lineRule="auto"/>
    </w:pPr>
    <w:rPr>
      <w:sz w:val="20"/>
      <w:szCs w:val="20"/>
    </w:rPr>
  </w:style>
  <w:style w:type="paragraph" w:customStyle="1" w:styleId="Wielokrotnywybr2">
    <w:name w:val="Wielokrotny wybór | 2"/>
    <w:basedOn w:val="Normalny"/>
    <w:uiPriority w:val="1"/>
    <w:qFormat/>
    <w:pPr>
      <w:tabs>
        <w:tab w:val="left" w:pos="2695"/>
      </w:tabs>
      <w:spacing w:before="40" w:after="120"/>
    </w:p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ceny15">
    <w:name w:val="Oceny 1–5"/>
    <w:basedOn w:val="Normalny"/>
    <w:uiPriority w:val="1"/>
    <w:qFormat/>
    <w:pPr>
      <w:spacing w:before="40" w:after="120"/>
      <w:jc w:val="center"/>
    </w:p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Pr>
      <w:rFonts w:ascii="Arial" w:hAnsi="Arial" w:cs="Arial"/>
      <w:vanish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720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43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20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434"/>
    <w:rPr>
      <w:sz w:val="20"/>
      <w:szCs w:val="20"/>
    </w:rPr>
  </w:style>
  <w:style w:type="paragraph" w:customStyle="1" w:styleId="Standard">
    <w:name w:val="Standard"/>
    <w:rsid w:val="00237A6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D645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4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tanny\AppData\Roaming\Microsoft\Templates\Ankieta%20dotycz&#261;ca%20restauracji%20(2%20na%20stron&#281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39FF5F44F84448B5832B395D4B8A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FEE3F5-EC84-4672-A135-BABD4DA5F2E1}"/>
      </w:docPartPr>
      <w:docPartBody>
        <w:p w:rsidR="00CE5D45" w:rsidRDefault="00CC434E" w:rsidP="00CC434E">
          <w:pPr>
            <w:pStyle w:val="D039FF5F44F84448B5832B395D4B8AA0"/>
          </w:pPr>
          <w:r w:rsidRPr="00720434">
            <w:rPr>
              <w:lang w:bidi="pl-PL"/>
            </w:rPr>
            <w:t>[Nazwa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4E"/>
    <w:rsid w:val="0008258A"/>
    <w:rsid w:val="00087D1D"/>
    <w:rsid w:val="001B4B4A"/>
    <w:rsid w:val="003C46F5"/>
    <w:rsid w:val="00594B3E"/>
    <w:rsid w:val="006A75DA"/>
    <w:rsid w:val="006B7A8A"/>
    <w:rsid w:val="00A01566"/>
    <w:rsid w:val="00A43128"/>
    <w:rsid w:val="00A73926"/>
    <w:rsid w:val="00B86EBA"/>
    <w:rsid w:val="00BD198E"/>
    <w:rsid w:val="00CA14F0"/>
    <w:rsid w:val="00CC434E"/>
    <w:rsid w:val="00CE5D45"/>
    <w:rsid w:val="00D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039FF5F44F84448B5832B395D4B8AA0">
    <w:name w:val="D039FF5F44F84448B5832B395D4B8AA0"/>
    <w:rsid w:val="00CC43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staurant surve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873961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2012-12-28T00:30:00+00:00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1666695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TP103988302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0C7DA300-830B-4834-9565-2FC40E8C70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6DCF59-9DC7-484F-9354-2D7849FE2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7E3F04-0B30-430C-9B9B-8C942289B6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010A76-AA44-4FF1-8D5B-AB0E0387F09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Ankieta dotycząca restauracji (2 na stronę)</Template>
  <TotalTime>24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Strategia Rozwiązywania Problemów Społecznych Gminy Brześć Kujawski – formularz uwag dla mieszkańców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Stanny</dc:creator>
  <cp:lastModifiedBy>BOPS BOPS</cp:lastModifiedBy>
  <cp:revision>3</cp:revision>
  <cp:lastPrinted>2026-10-27T09:23:00Z</cp:lastPrinted>
  <dcterms:created xsi:type="dcterms:W3CDTF">2026-10-27T09:21:00Z</dcterms:created>
  <dcterms:modified xsi:type="dcterms:W3CDTF">2026-10-27T09:38:00Z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